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C36A8" w14:textId="39EE4EE2" w:rsidR="00E82357" w:rsidRDefault="004B2616" w:rsidP="004A3E52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8"/>
          <w:szCs w:val="28"/>
        </w:rPr>
      </w:pPr>
      <w:bookmarkStart w:id="0" w:name="_Hlk92879259"/>
      <w:bookmarkStart w:id="1" w:name="_Hlk95909714"/>
      <w:bookmarkStart w:id="2" w:name="_Hlk92879159"/>
      <w:bookmarkStart w:id="3" w:name="_Hlk86389170"/>
      <w:bookmarkStart w:id="4" w:name="_Hlk89856411"/>
      <w:bookmarkStart w:id="5" w:name="_Hlk92283523"/>
      <w:r>
        <w:rPr>
          <w:rFonts w:ascii="Garamond" w:hAnsi="Garamond" w:cstheme="minorHAnsi"/>
          <w:b/>
          <w:bCs/>
          <w:sz w:val="28"/>
          <w:szCs w:val="28"/>
        </w:rPr>
        <w:t>Riches and the Kingdom</w:t>
      </w:r>
    </w:p>
    <w:p w14:paraId="1A08C2B7" w14:textId="68D576A6" w:rsidR="00E82357" w:rsidRPr="00E82357" w:rsidRDefault="00E82357" w:rsidP="004A3E52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 w:rsidRPr="00E82357">
        <w:rPr>
          <w:rFonts w:ascii="Garamond" w:hAnsi="Garamond" w:cstheme="minorHAnsi"/>
          <w:sz w:val="24"/>
          <w:szCs w:val="24"/>
        </w:rPr>
        <w:t>Text: Mark 10:</w:t>
      </w:r>
      <w:r w:rsidR="004B2616">
        <w:rPr>
          <w:rFonts w:ascii="Garamond" w:hAnsi="Garamond" w:cstheme="minorHAnsi"/>
          <w:sz w:val="24"/>
          <w:szCs w:val="24"/>
        </w:rPr>
        <w:t>17-31</w:t>
      </w:r>
    </w:p>
    <w:p w14:paraId="55A79E8A" w14:textId="23BB5DED" w:rsidR="00917512" w:rsidRPr="004A3E52" w:rsidRDefault="00917512" w:rsidP="004A3E52">
      <w:pPr>
        <w:shd w:val="clear" w:color="auto" w:fill="FFFFFF"/>
        <w:spacing w:after="0" w:line="240" w:lineRule="auto"/>
        <w:ind w:right="-126"/>
        <w:jc w:val="center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Pastor Gregg </w:t>
      </w:r>
      <w:proofErr w:type="spellStart"/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t>Cantelmo</w:t>
      </w:r>
      <w:proofErr w:type="spellEnd"/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sym w:font="Symbol" w:char="F0B7"/>
      </w:r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="004B2616">
        <w:rPr>
          <w:rFonts w:ascii="Garamond" w:eastAsia="Times New Roman" w:hAnsi="Garamond" w:cstheme="minorHAnsi"/>
          <w:color w:val="000000"/>
          <w:sz w:val="24"/>
          <w:szCs w:val="24"/>
        </w:rPr>
        <w:t>March 6</w:t>
      </w:r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t>, 2022</w:t>
      </w:r>
      <w:bookmarkEnd w:id="0"/>
    </w:p>
    <w:p w14:paraId="435571FB" w14:textId="75030556" w:rsidR="004A3E52" w:rsidRDefault="004A3E52" w:rsidP="004A3E52">
      <w:pPr>
        <w:shd w:val="clear" w:color="auto" w:fill="FFFFFF"/>
        <w:spacing w:after="0" w:line="240" w:lineRule="auto"/>
        <w:ind w:right="-126"/>
        <w:jc w:val="center"/>
        <w:rPr>
          <w:rFonts w:ascii="Garamond" w:eastAsia="Times New Roman" w:hAnsi="Garamond" w:cstheme="minorHAnsi"/>
          <w:color w:val="000000"/>
        </w:rPr>
      </w:pPr>
    </w:p>
    <w:bookmarkEnd w:id="1"/>
    <w:p w14:paraId="1F46E81D" w14:textId="08928B54" w:rsidR="00E82357" w:rsidRDefault="004B2616" w:rsidP="004B261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4B2616">
        <w:rPr>
          <w:rFonts w:ascii="Garamond" w:eastAsia="Times New Roman" w:hAnsi="Garamond" w:cstheme="minorHAnsi"/>
          <w:color w:val="000000"/>
          <w:sz w:val="24"/>
          <w:szCs w:val="24"/>
        </w:rPr>
        <w:t>In this familiar passage we are introduced to a self-righteous man who thought that he had kept the commandments but knew that he did n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o</w:t>
      </w:r>
      <w:r w:rsidRPr="004B2616">
        <w:rPr>
          <w:rFonts w:ascii="Garamond" w:eastAsia="Times New Roman" w:hAnsi="Garamond" w:cstheme="minorHAnsi"/>
          <w:color w:val="000000"/>
          <w:sz w:val="24"/>
          <w:szCs w:val="24"/>
        </w:rPr>
        <w:t>t have eternal life. He knew that he lacked something very important in his life. The Lord Jesus dealt with him in a very skillful way, showing him his great sin and unbelief. Jesus then used this encounter to teach his disciples about entering His kingdom.</w:t>
      </w:r>
    </w:p>
    <w:p w14:paraId="78F7C910" w14:textId="6F51124E" w:rsidR="004B2616" w:rsidRDefault="004B2616" w:rsidP="004B261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43835F8" w14:textId="77777777" w:rsidR="004B2616" w:rsidRDefault="004B2616" w:rsidP="004B261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98D4C46" w14:textId="2C6F0D99" w:rsidR="004B2616" w:rsidRDefault="004B2616" w:rsidP="004B261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4B2616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The Rich Young Ruler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(vv. 17-22)</w:t>
      </w:r>
    </w:p>
    <w:p w14:paraId="3B6960F4" w14:textId="54B93739" w:rsidR="004B2616" w:rsidRDefault="004B2616" w:rsidP="004B261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0886397" w14:textId="6B61888C" w:rsidR="004B2616" w:rsidRDefault="004B2616" w:rsidP="004B261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B8BF1CB" w14:textId="12C7C075" w:rsidR="004B2616" w:rsidRDefault="004B2616" w:rsidP="004B261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42EF577" w14:textId="688B891B" w:rsidR="004B2616" w:rsidRDefault="004B2616" w:rsidP="004B261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C17B776" w14:textId="44E5FDDD" w:rsidR="004B2616" w:rsidRDefault="004B2616" w:rsidP="004B261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648D283" w14:textId="72C0D383" w:rsidR="004B2616" w:rsidRDefault="004B2616" w:rsidP="004B261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A7F4651" w14:textId="2FB989D6" w:rsidR="004B2616" w:rsidRDefault="004B2616" w:rsidP="004B261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BE9AC9B" w14:textId="4E8FBCA8" w:rsidR="004B2616" w:rsidRDefault="004B2616" w:rsidP="004B261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B4546BB" w14:textId="3C349BE5" w:rsidR="004B2616" w:rsidRDefault="004B2616" w:rsidP="004B261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4B2616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Difficulties Riches Bring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(vv. 23-27)</w:t>
      </w:r>
    </w:p>
    <w:p w14:paraId="494D68B9" w14:textId="39B75474" w:rsidR="004B2616" w:rsidRDefault="004B2616" w:rsidP="004B261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92FB869" w14:textId="46C27EEB" w:rsidR="004B2616" w:rsidRDefault="004B2616" w:rsidP="004B261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E8BD0FE" w14:textId="44DD6F06" w:rsidR="004B2616" w:rsidRDefault="004B2616" w:rsidP="004B261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DF90F58" w14:textId="56CE9ED3" w:rsidR="004B2616" w:rsidRDefault="004B2616" w:rsidP="004B261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FAFE83B" w14:textId="2A6D08A2" w:rsidR="004B2616" w:rsidRDefault="004B2616" w:rsidP="004B261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3F10997" w14:textId="4109BE6C" w:rsidR="004B2616" w:rsidRDefault="004B2616" w:rsidP="004B261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DDB0389" w14:textId="4623717E" w:rsidR="004B2616" w:rsidRDefault="004B2616" w:rsidP="004B261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8C5B6A1" w14:textId="33FC1FBF" w:rsidR="004B2616" w:rsidRDefault="004B2616" w:rsidP="004B261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A5AB362" w14:textId="34A09E01" w:rsidR="004B2616" w:rsidRDefault="004B2616" w:rsidP="004B261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0DA5951" w14:textId="786D0623" w:rsidR="004B2616" w:rsidRDefault="004B2616" w:rsidP="004B261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4B2616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If not riches, then what?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(vv. 28-31)</w:t>
      </w:r>
    </w:p>
    <w:p w14:paraId="0991698D" w14:textId="2A8AEB04" w:rsidR="004B2616" w:rsidRDefault="004B2616" w:rsidP="004B261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E66B30C" w14:textId="34EFAED9" w:rsidR="004B2616" w:rsidRDefault="004B2616" w:rsidP="004B261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A138C5A" w14:textId="0AFC4A84" w:rsidR="004B2616" w:rsidRDefault="004B2616" w:rsidP="004B261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BC35A10" w14:textId="6062BC73" w:rsidR="004B2616" w:rsidRDefault="004B2616" w:rsidP="004B261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6E48129" w14:textId="473BE5A0" w:rsidR="004B2616" w:rsidRDefault="004B2616" w:rsidP="004B261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FE4FBE5" w14:textId="6EA0790C" w:rsidR="004B2616" w:rsidRDefault="004B2616" w:rsidP="004B261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FA6F1B4" w14:textId="329351FF" w:rsidR="004B2616" w:rsidRDefault="004B2616" w:rsidP="004B261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7DDC3E7" w14:textId="77777777" w:rsidR="004B2616" w:rsidRDefault="004B2616" w:rsidP="004B2616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8"/>
          <w:szCs w:val="28"/>
        </w:rPr>
      </w:pPr>
      <w:r>
        <w:rPr>
          <w:rFonts w:ascii="Garamond" w:hAnsi="Garamond" w:cstheme="minorHAnsi"/>
          <w:b/>
          <w:bCs/>
          <w:sz w:val="28"/>
          <w:szCs w:val="28"/>
        </w:rPr>
        <w:t>Riches and the Kingdom</w:t>
      </w:r>
    </w:p>
    <w:p w14:paraId="11B17726" w14:textId="77777777" w:rsidR="004B2616" w:rsidRPr="00E82357" w:rsidRDefault="004B2616" w:rsidP="004B2616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 w:rsidRPr="00E82357">
        <w:rPr>
          <w:rFonts w:ascii="Garamond" w:hAnsi="Garamond" w:cstheme="minorHAnsi"/>
          <w:sz w:val="24"/>
          <w:szCs w:val="24"/>
        </w:rPr>
        <w:t>Text: Mark 10:</w:t>
      </w:r>
      <w:r>
        <w:rPr>
          <w:rFonts w:ascii="Garamond" w:hAnsi="Garamond" w:cstheme="minorHAnsi"/>
          <w:sz w:val="24"/>
          <w:szCs w:val="24"/>
        </w:rPr>
        <w:t>17-31</w:t>
      </w:r>
    </w:p>
    <w:p w14:paraId="60349497" w14:textId="77777777" w:rsidR="004B2616" w:rsidRPr="004A3E52" w:rsidRDefault="004B2616" w:rsidP="004B2616">
      <w:pPr>
        <w:shd w:val="clear" w:color="auto" w:fill="FFFFFF"/>
        <w:spacing w:after="0" w:line="240" w:lineRule="auto"/>
        <w:ind w:right="-126"/>
        <w:jc w:val="center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Pastor Gregg </w:t>
      </w:r>
      <w:proofErr w:type="spellStart"/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t>Cantelmo</w:t>
      </w:r>
      <w:proofErr w:type="spellEnd"/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sym w:font="Symbol" w:char="F0B7"/>
      </w:r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March 6</w:t>
      </w:r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t>, 2022</w:t>
      </w:r>
    </w:p>
    <w:p w14:paraId="5C355000" w14:textId="77777777" w:rsidR="004B2616" w:rsidRDefault="004B2616" w:rsidP="004B2616">
      <w:pPr>
        <w:shd w:val="clear" w:color="auto" w:fill="FFFFFF"/>
        <w:spacing w:after="0" w:line="240" w:lineRule="auto"/>
        <w:ind w:right="-126"/>
        <w:jc w:val="center"/>
        <w:rPr>
          <w:rFonts w:ascii="Garamond" w:eastAsia="Times New Roman" w:hAnsi="Garamond" w:cstheme="minorHAnsi"/>
          <w:color w:val="000000"/>
        </w:rPr>
      </w:pPr>
    </w:p>
    <w:p w14:paraId="044B0677" w14:textId="77777777" w:rsidR="004B2616" w:rsidRDefault="004B2616" w:rsidP="004B261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4B2616">
        <w:rPr>
          <w:rFonts w:ascii="Garamond" w:eastAsia="Times New Roman" w:hAnsi="Garamond" w:cstheme="minorHAnsi"/>
          <w:color w:val="000000"/>
          <w:sz w:val="24"/>
          <w:szCs w:val="24"/>
        </w:rPr>
        <w:t>In this familiar passage we are introduced to a self-righteous man who thought that he had kept the commandments but knew that he did n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o</w:t>
      </w:r>
      <w:r w:rsidRPr="004B2616">
        <w:rPr>
          <w:rFonts w:ascii="Garamond" w:eastAsia="Times New Roman" w:hAnsi="Garamond" w:cstheme="minorHAnsi"/>
          <w:color w:val="000000"/>
          <w:sz w:val="24"/>
          <w:szCs w:val="24"/>
        </w:rPr>
        <w:t>t have eternal life. He knew that he lacked something very important in his life. The Lord Jesus dealt with him in a very skillful way, showing him his great sin and unbelief. Jesus then used this encounter to teach his disciples about entering His kingdom.</w:t>
      </w:r>
    </w:p>
    <w:p w14:paraId="4D43BD60" w14:textId="4B7B39D8" w:rsidR="004B2616" w:rsidRDefault="004B2616" w:rsidP="004B261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166E9A3" w14:textId="77777777" w:rsidR="004B2616" w:rsidRDefault="004B2616" w:rsidP="004B261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AC4E3EB" w14:textId="77777777" w:rsidR="004B2616" w:rsidRDefault="004B2616" w:rsidP="004B261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4B2616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The Rich Young Ruler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(vv. 17-22)</w:t>
      </w:r>
    </w:p>
    <w:p w14:paraId="2E687242" w14:textId="77777777" w:rsidR="004B2616" w:rsidRDefault="004B2616" w:rsidP="004B261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7F4172E" w14:textId="77777777" w:rsidR="004B2616" w:rsidRDefault="004B2616" w:rsidP="004B261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A2A2B4E" w14:textId="77777777" w:rsidR="004B2616" w:rsidRDefault="004B2616" w:rsidP="004B261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ECC493E" w14:textId="77777777" w:rsidR="004B2616" w:rsidRDefault="004B2616" w:rsidP="004B261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E22BDAB" w14:textId="77777777" w:rsidR="004B2616" w:rsidRDefault="004B2616" w:rsidP="004B261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5D32390" w14:textId="77777777" w:rsidR="004B2616" w:rsidRDefault="004B2616" w:rsidP="004B261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0080802" w14:textId="77777777" w:rsidR="004B2616" w:rsidRDefault="004B2616" w:rsidP="004B261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F27ED26" w14:textId="77777777" w:rsidR="004B2616" w:rsidRDefault="004B2616" w:rsidP="004B261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9C19C07" w14:textId="77777777" w:rsidR="004B2616" w:rsidRDefault="004B2616" w:rsidP="004B261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4B2616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Difficulties Riches Bring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(vv. 23-27)</w:t>
      </w:r>
    </w:p>
    <w:p w14:paraId="738B8E7C" w14:textId="77777777" w:rsidR="004B2616" w:rsidRDefault="004B2616" w:rsidP="004B261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BE611FF" w14:textId="77777777" w:rsidR="004B2616" w:rsidRDefault="004B2616" w:rsidP="004B261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44D53A7" w14:textId="77777777" w:rsidR="004B2616" w:rsidRDefault="004B2616" w:rsidP="004B261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58F1CB6" w14:textId="77777777" w:rsidR="004B2616" w:rsidRDefault="004B2616" w:rsidP="004B261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E4D534C" w14:textId="77777777" w:rsidR="004B2616" w:rsidRDefault="004B2616" w:rsidP="004B261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7817B01" w14:textId="77777777" w:rsidR="004B2616" w:rsidRDefault="004B2616" w:rsidP="004B261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D589A87" w14:textId="77777777" w:rsidR="004B2616" w:rsidRDefault="004B2616" w:rsidP="004B261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B2CD342" w14:textId="77777777" w:rsidR="004B2616" w:rsidRDefault="004B2616" w:rsidP="004B261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1B156E2" w14:textId="77777777" w:rsidR="004B2616" w:rsidRDefault="004B2616" w:rsidP="004B261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B5ECFA7" w14:textId="77777777" w:rsidR="004B2616" w:rsidRDefault="004B2616" w:rsidP="004B261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4B2616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If not riches, then what?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(vv. 28-31)</w:t>
      </w:r>
    </w:p>
    <w:p w14:paraId="58BD61AD" w14:textId="77777777" w:rsidR="004B2616" w:rsidRDefault="004B2616" w:rsidP="004B261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7F8E3B0" w14:textId="6243A037" w:rsidR="004B2616" w:rsidRDefault="004B2616" w:rsidP="004B261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766508B" w14:textId="0B2CDA49" w:rsidR="004B2616" w:rsidRDefault="004B2616" w:rsidP="004B261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2BEEAAD" w14:textId="013DC59E" w:rsidR="004B2616" w:rsidRDefault="004B2616" w:rsidP="004B261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9D2FEEA" w14:textId="6E8A198B" w:rsidR="004B2616" w:rsidRDefault="004B2616" w:rsidP="004B261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302DA30" w14:textId="5F794478" w:rsidR="004B2616" w:rsidRDefault="004B2616" w:rsidP="004B261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bookmarkEnd w:id="2"/>
    <w:bookmarkEnd w:id="3"/>
    <w:bookmarkEnd w:id="4"/>
    <w:bookmarkEnd w:id="5"/>
    <w:p w14:paraId="1A79F7DD" w14:textId="47C9704A" w:rsidR="00917512" w:rsidRPr="008E521E" w:rsidRDefault="00917512" w:rsidP="008E521E">
      <w:pPr>
        <w:spacing w:after="0"/>
        <w:ind w:right="446"/>
        <w:rPr>
          <w:rFonts w:ascii="Garamond" w:eastAsia="Times New Roman" w:hAnsi="Garamond" w:cstheme="minorHAnsi"/>
          <w:color w:val="000000"/>
          <w:sz w:val="24"/>
          <w:szCs w:val="24"/>
        </w:rPr>
      </w:pPr>
    </w:p>
    <w:sectPr w:rsidR="00917512" w:rsidRPr="008E521E" w:rsidSect="00835470">
      <w:pgSz w:w="15840" w:h="12240" w:orient="landscape"/>
      <w:pgMar w:top="720" w:right="720" w:bottom="720" w:left="720" w:header="720" w:footer="720" w:gutter="0"/>
      <w:cols w:num="2" w:space="12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7FB"/>
    <w:multiLevelType w:val="hybridMultilevel"/>
    <w:tmpl w:val="0CEE6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56B14"/>
    <w:multiLevelType w:val="hybridMultilevel"/>
    <w:tmpl w:val="5F0840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AE58D7"/>
    <w:multiLevelType w:val="hybridMultilevel"/>
    <w:tmpl w:val="390E610E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83625D"/>
    <w:multiLevelType w:val="hybridMultilevel"/>
    <w:tmpl w:val="98CC7576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6F5ABC"/>
    <w:multiLevelType w:val="hybridMultilevel"/>
    <w:tmpl w:val="C78CF51C"/>
    <w:lvl w:ilvl="0" w:tplc="DBFE3C8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472BC"/>
    <w:multiLevelType w:val="hybridMultilevel"/>
    <w:tmpl w:val="B290B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804AD"/>
    <w:multiLevelType w:val="hybridMultilevel"/>
    <w:tmpl w:val="AAE6C09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B15DFF"/>
    <w:multiLevelType w:val="hybridMultilevel"/>
    <w:tmpl w:val="5276D8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66E84"/>
    <w:multiLevelType w:val="hybridMultilevel"/>
    <w:tmpl w:val="390E610E"/>
    <w:lvl w:ilvl="0" w:tplc="AA4CDA9A">
      <w:start w:val="1"/>
      <w:numFmt w:val="upp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462F7F"/>
    <w:multiLevelType w:val="hybridMultilevel"/>
    <w:tmpl w:val="010C6C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A85569"/>
    <w:multiLevelType w:val="hybridMultilevel"/>
    <w:tmpl w:val="0CEE61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67116"/>
    <w:multiLevelType w:val="hybridMultilevel"/>
    <w:tmpl w:val="D6864C5C"/>
    <w:lvl w:ilvl="0" w:tplc="6100B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9E2D0C"/>
    <w:multiLevelType w:val="hybridMultilevel"/>
    <w:tmpl w:val="D43C8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052D21"/>
    <w:multiLevelType w:val="hybridMultilevel"/>
    <w:tmpl w:val="C78CF51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547DEA"/>
    <w:multiLevelType w:val="hybridMultilevel"/>
    <w:tmpl w:val="BC5EF7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3910A0"/>
    <w:multiLevelType w:val="hybridMultilevel"/>
    <w:tmpl w:val="E5B020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104508"/>
    <w:multiLevelType w:val="hybridMultilevel"/>
    <w:tmpl w:val="32787198"/>
    <w:lvl w:ilvl="0" w:tplc="F7D0A608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7A9081A"/>
    <w:multiLevelType w:val="hybridMultilevel"/>
    <w:tmpl w:val="4784D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4575BA"/>
    <w:multiLevelType w:val="hybridMultilevel"/>
    <w:tmpl w:val="C78CF51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7B7CBD"/>
    <w:multiLevelType w:val="hybridMultilevel"/>
    <w:tmpl w:val="624C8C2A"/>
    <w:lvl w:ilvl="0" w:tplc="EBE68B10">
      <w:start w:val="2"/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HAnsi" w:hint="default"/>
        <w:color w:val="000000" w:themeColor="text1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B71266A"/>
    <w:multiLevelType w:val="hybridMultilevel"/>
    <w:tmpl w:val="B290B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E35DE8"/>
    <w:multiLevelType w:val="hybridMultilevel"/>
    <w:tmpl w:val="364EC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E16B14"/>
    <w:multiLevelType w:val="hybridMultilevel"/>
    <w:tmpl w:val="AD60A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A90D3F"/>
    <w:multiLevelType w:val="hybridMultilevel"/>
    <w:tmpl w:val="7C7662CC"/>
    <w:lvl w:ilvl="0" w:tplc="1D7C934E">
      <w:start w:val="2"/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HAnsi" w:hint="default"/>
        <w:color w:val="000000" w:themeColor="text1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A9E5011"/>
    <w:multiLevelType w:val="hybridMultilevel"/>
    <w:tmpl w:val="E6DE7F0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BDE5A15"/>
    <w:multiLevelType w:val="hybridMultilevel"/>
    <w:tmpl w:val="0CEE61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8F4CB3"/>
    <w:multiLevelType w:val="hybridMultilevel"/>
    <w:tmpl w:val="0ECC1BE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E1709D7"/>
    <w:multiLevelType w:val="hybridMultilevel"/>
    <w:tmpl w:val="BC5EF7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B52FAF"/>
    <w:multiLevelType w:val="hybridMultilevel"/>
    <w:tmpl w:val="BC5EF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85718D"/>
    <w:multiLevelType w:val="hybridMultilevel"/>
    <w:tmpl w:val="5276D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344313"/>
    <w:multiLevelType w:val="hybridMultilevel"/>
    <w:tmpl w:val="0ECC1BE0"/>
    <w:lvl w:ilvl="0" w:tplc="2AEE71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36A6196"/>
    <w:multiLevelType w:val="hybridMultilevel"/>
    <w:tmpl w:val="98CC7576"/>
    <w:lvl w:ilvl="0" w:tplc="7E503E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3E82C01"/>
    <w:multiLevelType w:val="hybridMultilevel"/>
    <w:tmpl w:val="E28CC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88073C"/>
    <w:multiLevelType w:val="hybridMultilevel"/>
    <w:tmpl w:val="5BF88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503BB2"/>
    <w:multiLevelType w:val="hybridMultilevel"/>
    <w:tmpl w:val="E6DE7F0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FFA5296"/>
    <w:multiLevelType w:val="hybridMultilevel"/>
    <w:tmpl w:val="E0022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8A10FD"/>
    <w:multiLevelType w:val="hybridMultilevel"/>
    <w:tmpl w:val="FF2AA23E"/>
    <w:lvl w:ilvl="0" w:tplc="9356D61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7115597"/>
    <w:multiLevelType w:val="hybridMultilevel"/>
    <w:tmpl w:val="B290B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38662A"/>
    <w:multiLevelType w:val="hybridMultilevel"/>
    <w:tmpl w:val="42426504"/>
    <w:lvl w:ilvl="0" w:tplc="B5202CD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AC50BF"/>
    <w:multiLevelType w:val="hybridMultilevel"/>
    <w:tmpl w:val="3992FD4E"/>
    <w:lvl w:ilvl="0" w:tplc="81E6D6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F9C76EC"/>
    <w:multiLevelType w:val="hybridMultilevel"/>
    <w:tmpl w:val="27F0A70E"/>
    <w:lvl w:ilvl="0" w:tplc="3CB69D4E">
      <w:start w:val="2"/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HAnsi" w:hint="default"/>
        <w:color w:val="000000" w:themeColor="text1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0F664F5"/>
    <w:multiLevelType w:val="hybridMultilevel"/>
    <w:tmpl w:val="E6DE7F00"/>
    <w:lvl w:ilvl="0" w:tplc="3BCA45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5F05647"/>
    <w:multiLevelType w:val="hybridMultilevel"/>
    <w:tmpl w:val="5276D8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8C2BE3"/>
    <w:multiLevelType w:val="hybridMultilevel"/>
    <w:tmpl w:val="199268FA"/>
    <w:lvl w:ilvl="0" w:tplc="BC7EBA56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000000" w:themeColor="text1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7443EBB"/>
    <w:multiLevelType w:val="hybridMultilevel"/>
    <w:tmpl w:val="0ECC1BE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B8B4E64"/>
    <w:multiLevelType w:val="hybridMultilevel"/>
    <w:tmpl w:val="3992FD4E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9"/>
  </w:num>
  <w:num w:numId="3">
    <w:abstractNumId w:val="33"/>
  </w:num>
  <w:num w:numId="4">
    <w:abstractNumId w:val="22"/>
  </w:num>
  <w:num w:numId="5">
    <w:abstractNumId w:val="12"/>
  </w:num>
  <w:num w:numId="6">
    <w:abstractNumId w:val="21"/>
  </w:num>
  <w:num w:numId="7">
    <w:abstractNumId w:val="35"/>
  </w:num>
  <w:num w:numId="8">
    <w:abstractNumId w:val="32"/>
  </w:num>
  <w:num w:numId="9">
    <w:abstractNumId w:val="1"/>
  </w:num>
  <w:num w:numId="10">
    <w:abstractNumId w:val="15"/>
  </w:num>
  <w:num w:numId="11">
    <w:abstractNumId w:val="17"/>
  </w:num>
  <w:num w:numId="12">
    <w:abstractNumId w:val="20"/>
  </w:num>
  <w:num w:numId="13">
    <w:abstractNumId w:val="5"/>
  </w:num>
  <w:num w:numId="14">
    <w:abstractNumId w:val="37"/>
  </w:num>
  <w:num w:numId="15">
    <w:abstractNumId w:val="41"/>
  </w:num>
  <w:num w:numId="16">
    <w:abstractNumId w:val="24"/>
  </w:num>
  <w:num w:numId="17">
    <w:abstractNumId w:val="34"/>
  </w:num>
  <w:num w:numId="18">
    <w:abstractNumId w:val="28"/>
  </w:num>
  <w:num w:numId="19">
    <w:abstractNumId w:val="27"/>
  </w:num>
  <w:num w:numId="20">
    <w:abstractNumId w:val="14"/>
  </w:num>
  <w:num w:numId="21">
    <w:abstractNumId w:val="30"/>
  </w:num>
  <w:num w:numId="22">
    <w:abstractNumId w:val="6"/>
  </w:num>
  <w:num w:numId="23">
    <w:abstractNumId w:val="44"/>
  </w:num>
  <w:num w:numId="24">
    <w:abstractNumId w:val="26"/>
  </w:num>
  <w:num w:numId="25">
    <w:abstractNumId w:val="8"/>
  </w:num>
  <w:num w:numId="26">
    <w:abstractNumId w:val="39"/>
  </w:num>
  <w:num w:numId="27">
    <w:abstractNumId w:val="31"/>
  </w:num>
  <w:num w:numId="28">
    <w:abstractNumId w:val="2"/>
  </w:num>
  <w:num w:numId="29">
    <w:abstractNumId w:val="45"/>
  </w:num>
  <w:num w:numId="30">
    <w:abstractNumId w:val="3"/>
  </w:num>
  <w:num w:numId="31">
    <w:abstractNumId w:val="29"/>
  </w:num>
  <w:num w:numId="32">
    <w:abstractNumId w:val="42"/>
  </w:num>
  <w:num w:numId="33">
    <w:abstractNumId w:val="7"/>
  </w:num>
  <w:num w:numId="34">
    <w:abstractNumId w:val="4"/>
  </w:num>
  <w:num w:numId="35">
    <w:abstractNumId w:val="36"/>
  </w:num>
  <w:num w:numId="36">
    <w:abstractNumId w:val="38"/>
  </w:num>
  <w:num w:numId="37">
    <w:abstractNumId w:val="23"/>
  </w:num>
  <w:num w:numId="38">
    <w:abstractNumId w:val="19"/>
  </w:num>
  <w:num w:numId="39">
    <w:abstractNumId w:val="40"/>
  </w:num>
  <w:num w:numId="40">
    <w:abstractNumId w:val="43"/>
  </w:num>
  <w:num w:numId="41">
    <w:abstractNumId w:val="16"/>
  </w:num>
  <w:num w:numId="42">
    <w:abstractNumId w:val="18"/>
  </w:num>
  <w:num w:numId="43">
    <w:abstractNumId w:val="13"/>
  </w:num>
  <w:num w:numId="44">
    <w:abstractNumId w:val="0"/>
  </w:num>
  <w:num w:numId="45">
    <w:abstractNumId w:val="25"/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858"/>
    <w:rsid w:val="00036A0B"/>
    <w:rsid w:val="000916A0"/>
    <w:rsid w:val="0009370B"/>
    <w:rsid w:val="000A119D"/>
    <w:rsid w:val="001D0BF8"/>
    <w:rsid w:val="001F3FCF"/>
    <w:rsid w:val="0020091C"/>
    <w:rsid w:val="00250FA0"/>
    <w:rsid w:val="00260711"/>
    <w:rsid w:val="00276755"/>
    <w:rsid w:val="00334825"/>
    <w:rsid w:val="00357FE6"/>
    <w:rsid w:val="003C099D"/>
    <w:rsid w:val="003D2D92"/>
    <w:rsid w:val="00412879"/>
    <w:rsid w:val="00425387"/>
    <w:rsid w:val="004A3E52"/>
    <w:rsid w:val="004B2616"/>
    <w:rsid w:val="004B3E3B"/>
    <w:rsid w:val="004C00D3"/>
    <w:rsid w:val="004E5346"/>
    <w:rsid w:val="006159F8"/>
    <w:rsid w:val="00656350"/>
    <w:rsid w:val="006A0D92"/>
    <w:rsid w:val="00704A9F"/>
    <w:rsid w:val="00786858"/>
    <w:rsid w:val="007E79AF"/>
    <w:rsid w:val="008212F9"/>
    <w:rsid w:val="00835470"/>
    <w:rsid w:val="008B021B"/>
    <w:rsid w:val="008C172A"/>
    <w:rsid w:val="008E521E"/>
    <w:rsid w:val="00901653"/>
    <w:rsid w:val="00917512"/>
    <w:rsid w:val="009A1FD4"/>
    <w:rsid w:val="009A389A"/>
    <w:rsid w:val="009D18E5"/>
    <w:rsid w:val="009F48D6"/>
    <w:rsid w:val="00A23D49"/>
    <w:rsid w:val="00A32708"/>
    <w:rsid w:val="00A4152E"/>
    <w:rsid w:val="00A42507"/>
    <w:rsid w:val="00B75C79"/>
    <w:rsid w:val="00B825CB"/>
    <w:rsid w:val="00B935D4"/>
    <w:rsid w:val="00C11BBB"/>
    <w:rsid w:val="00C72FFD"/>
    <w:rsid w:val="00C81707"/>
    <w:rsid w:val="00D44207"/>
    <w:rsid w:val="00D57C21"/>
    <w:rsid w:val="00D873D0"/>
    <w:rsid w:val="00E01D96"/>
    <w:rsid w:val="00E423E4"/>
    <w:rsid w:val="00E82357"/>
    <w:rsid w:val="00F21D95"/>
    <w:rsid w:val="00F244AD"/>
    <w:rsid w:val="00F61D83"/>
    <w:rsid w:val="00FE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969ED"/>
  <w15:chartTrackingRefBased/>
  <w15:docId w15:val="{0F2BEE9D-3017-4AB9-B08A-6D915AC3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E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7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BCC_Office</dc:creator>
  <cp:keywords/>
  <dc:description/>
  <cp:lastModifiedBy>BCC_Office</cp:lastModifiedBy>
  <cp:revision>3</cp:revision>
  <cp:lastPrinted>2022-02-23T18:26:00Z</cp:lastPrinted>
  <dcterms:created xsi:type="dcterms:W3CDTF">2022-03-02T18:47:00Z</dcterms:created>
  <dcterms:modified xsi:type="dcterms:W3CDTF">2022-03-02T18:51:00Z</dcterms:modified>
</cp:coreProperties>
</file>